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stycznia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ustawy z dnia 5 stycznia 2011 r. – Kodeks wyborczy (Dz. U. z 2020 r. poz. 1319) Wójt Gminy Miłki podaje do publicznej wiadomości informację o okręgu wyborczym, jego granicach i numerze, liczbie radnych wybieranych w okręgu wyborczym oraz siedzibie Gminnej Komisji Wyborczej w Miłkach w wyborach do Rady Gminy Miłki zarządzonych na dzień 21 marca 2021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8"/>
        <w:gridCol w:w="10773"/>
        <w:gridCol w:w="2270"/>
      </w:tblGrid>
      <w:tr>
        <w:trPr>
          <w:trHeight w:val="512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Sołectwo Miłki ul. Kwiatowa ul. Lipowa ul. Michała Kajki ul. Ogrodowa ul. Sportowa ul. Suwalska ul. Szkolna ul. Wspólna Miechy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Siedziba Gminnej Komisji Wyborczej w Miłkach mieści się: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Urząd Gminy w Miłkach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ul. Mazurska 2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11-513 Miłki</w:t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>pokój nr 1</w:t>
      </w:r>
    </w:p>
    <w:p>
      <w:pPr>
        <w:pStyle w:val="Normal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Miłki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/>
      </w:pPr>
      <w:r>
        <w:rPr>
          <w:b/>
          <w:sz w:val="32"/>
          <w:szCs w:val="32"/>
        </w:rPr>
        <w:t>/-/ Barbara MAZURCZYK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LibreOffice/6.0.4.2$Windows_x86 LibreOffice_project/9b0d9b32d5dcda91d2f1a96dc04c645c450872bf</Application>
  <Pages>1</Pages>
  <Words>130</Words>
  <Characters>681</Characters>
  <CharactersWithSpaces>795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/>
  <dc:description/>
  <dc:language>pl-PL</dc:language>
  <cp:lastModifiedBy/>
  <cp:lastPrinted>2016-11-16T11:42:00Z</cp:lastPrinted>
  <dcterms:modified xsi:type="dcterms:W3CDTF">2021-01-18T09:17:29Z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